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0B" w:rsidRPr="003C740B" w:rsidRDefault="00086F27" w:rsidP="003C740B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3C740B" w:rsidRPr="003C740B">
        <w:rPr>
          <w:rFonts w:ascii="Times New Roman" w:hAnsi="Times New Roman" w:cs="Times New Roman"/>
          <w:bCs/>
          <w:sz w:val="28"/>
          <w:szCs w:val="28"/>
        </w:rPr>
        <w:t xml:space="preserve">УТВЕРЖДАЮ:     </w:t>
      </w:r>
    </w:p>
    <w:p w:rsidR="003C740B" w:rsidRPr="003C740B" w:rsidRDefault="003C740B" w:rsidP="003C74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Pr="003C740B">
        <w:rPr>
          <w:rFonts w:ascii="Times New Roman" w:hAnsi="Times New Roman" w:cs="Times New Roman"/>
          <w:bCs/>
          <w:sz w:val="28"/>
          <w:szCs w:val="28"/>
        </w:rPr>
        <w:t>Директор МОУ</w:t>
      </w:r>
      <w:r w:rsidR="00687C6E">
        <w:rPr>
          <w:rFonts w:ascii="Times New Roman" w:hAnsi="Times New Roman" w:cs="Times New Roman"/>
          <w:bCs/>
          <w:sz w:val="28"/>
          <w:szCs w:val="28"/>
        </w:rPr>
        <w:t xml:space="preserve">   КГ№1</w:t>
      </w:r>
      <w:r w:rsidRPr="003C74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40B" w:rsidRPr="003C740B" w:rsidRDefault="003C740B" w:rsidP="003C740B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Н.А. Боровикова</w:t>
      </w:r>
      <w:r w:rsidR="00687C6E"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086F27" w:rsidRDefault="00086F27" w:rsidP="003C74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086F27" w:rsidRPr="003C740B" w:rsidRDefault="00086F27" w:rsidP="003C74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C4145B" w:rsidRDefault="00C4145B" w:rsidP="00086F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4145B" w:rsidRDefault="00C4145B" w:rsidP="00086F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научного руководителя  по внедрению ФГОС второго поколения </w:t>
      </w:r>
      <w:r w:rsidR="001A5F45">
        <w:rPr>
          <w:rFonts w:ascii="Times New Roman" w:hAnsi="Times New Roman" w:cs="Times New Roman"/>
          <w:sz w:val="28"/>
          <w:szCs w:val="28"/>
        </w:rPr>
        <w:t>Омаровой Е.И.</w:t>
      </w:r>
    </w:p>
    <w:p w:rsidR="00C4145B" w:rsidRDefault="00C4145B" w:rsidP="00086F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2011-2012 учебный год</w:t>
      </w:r>
    </w:p>
    <w:tbl>
      <w:tblPr>
        <w:tblStyle w:val="a3"/>
        <w:tblW w:w="0" w:type="auto"/>
        <w:tblInd w:w="-567" w:type="dxa"/>
        <w:tblLook w:val="04A0"/>
      </w:tblPr>
      <w:tblGrid>
        <w:gridCol w:w="817"/>
        <w:gridCol w:w="4536"/>
        <w:gridCol w:w="1276"/>
        <w:gridCol w:w="2942"/>
      </w:tblGrid>
      <w:tr w:rsidR="00C4145B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4145B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Установочное совещание учителей начальных классов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 w:rsidP="00C4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Омарова Е.И., научный руководитель </w:t>
            </w:r>
          </w:p>
        </w:tc>
      </w:tr>
      <w:tr w:rsidR="003B6684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P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P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Совета по введению ФГОС, формирование  групп проектирования изменений в образовательной системе и постановка перед ними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Е.И., научный руководитель, зам. директора по УВР   Клюс Н.В.</w:t>
            </w:r>
          </w:p>
        </w:tc>
      </w:tr>
      <w:tr w:rsidR="003B6684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C41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45B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45B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1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 w:rsidP="00C4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основной  образовательной программы первой ступени М</w:t>
            </w:r>
            <w:r w:rsidR="00811548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 №1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 w:rsidP="00E8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45B" w:rsidRDefault="00C4145B" w:rsidP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Е.И., научный руководитель</w:t>
            </w:r>
            <w:r w:rsidR="003B6684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 Клюс Н.В., </w:t>
            </w:r>
            <w:r w:rsidR="003B6684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группа, руководитель ШМО начальных классов</w:t>
            </w:r>
          </w:p>
        </w:tc>
      </w:tr>
      <w:tr w:rsidR="003B6684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E1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примерных программ по предметам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E1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E1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Е.И., научный руководитель,зам. директора по УВР Клюс Н.В., проектная  группа, руководитель ШМО начальных классов</w:t>
            </w:r>
          </w:p>
        </w:tc>
      </w:tr>
      <w:tr w:rsidR="003B6684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E8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учителей начальной школы по</w:t>
            </w:r>
            <w:r w:rsidR="00811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основным вопросам ФГОС 2 поколения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C41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84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E1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системе оценивания.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E1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E1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Е.И., научный руководитель,</w:t>
            </w:r>
            <w:r w:rsidR="00811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Клюс Н.В., проектная  группа, руководитель ШМО начальных классов</w:t>
            </w:r>
          </w:p>
        </w:tc>
      </w:tr>
      <w:tr w:rsidR="003B6684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C41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84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C4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начальной первой ступени в работе городского методического объединения учителей начальных классов и работа на местах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творческих групп</w:t>
            </w:r>
          </w:p>
        </w:tc>
      </w:tr>
      <w:tr w:rsidR="003B6684" w:rsidTr="00C4145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педагогическом совете школы: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«ФГОС второго поколения»;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684" w:rsidRDefault="003B6684" w:rsidP="00C4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 w:rsidP="00C4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Е.И., научный руководитель.</w:t>
            </w:r>
          </w:p>
        </w:tc>
      </w:tr>
      <w:tr w:rsidR="003B6684" w:rsidTr="003B668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684" w:rsidRDefault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 семинары для учителей начальных классов: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Нормативная база введения ФГОС.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Системно-деятельностный подход</w:t>
            </w:r>
          </w:p>
          <w:p w:rsidR="003B6684" w:rsidRDefault="003B6684" w:rsidP="00C4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 проектировать  УУД в начальной школе (универсальные учебные действия)</w:t>
            </w:r>
          </w:p>
          <w:p w:rsidR="003B6684" w:rsidRPr="00811548" w:rsidRDefault="003B6684" w:rsidP="00C4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4.Оценка достижений планируемых результатов в начальной школе</w:t>
            </w:r>
          </w:p>
          <w:p w:rsidR="003B6684" w:rsidRPr="003B6684" w:rsidRDefault="003B6684" w:rsidP="003B668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5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b/>
              </w:rPr>
              <w:t xml:space="preserve"> </w:t>
            </w:r>
            <w:r w:rsidRPr="003B6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и формы контрольно-оценочных  действий  учащихся и </w:t>
            </w:r>
          </w:p>
          <w:p w:rsidR="003B6684" w:rsidRPr="003B6684" w:rsidRDefault="003B6684" w:rsidP="003B66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68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  <w:p w:rsidR="003B6684" w:rsidRPr="003B6684" w:rsidRDefault="003B6684" w:rsidP="00C414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Е.И., научный руководитель.</w:t>
            </w:r>
          </w:p>
        </w:tc>
      </w:tr>
      <w:tr w:rsidR="003B6684" w:rsidTr="003B6684">
        <w:trPr>
          <w:trHeight w:val="33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684" w:rsidRDefault="003B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нормативной базы ФГОС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684" w:rsidRDefault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Е.И., научный руководитель.</w:t>
            </w:r>
          </w:p>
        </w:tc>
      </w:tr>
      <w:tr w:rsidR="000A2937" w:rsidTr="003B6684">
        <w:trPr>
          <w:trHeight w:val="33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37" w:rsidRPr="000A2937" w:rsidRDefault="000A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37" w:rsidRDefault="000A2937" w:rsidP="000A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937" w:rsidRDefault="000A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937" w:rsidRDefault="000A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Е.И., научный руководитель.</w:t>
            </w:r>
          </w:p>
        </w:tc>
      </w:tr>
      <w:tr w:rsidR="000A2937" w:rsidTr="003B6684">
        <w:trPr>
          <w:trHeight w:val="33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37" w:rsidRPr="000A2937" w:rsidRDefault="000A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37" w:rsidRDefault="000A2937" w:rsidP="000A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школьном сайте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937" w:rsidRDefault="000A2937" w:rsidP="001F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937" w:rsidRDefault="000A2937" w:rsidP="001F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Е.И., научный руководитель.</w:t>
            </w:r>
          </w:p>
        </w:tc>
      </w:tr>
      <w:tr w:rsidR="000A2937" w:rsidTr="003B6684">
        <w:trPr>
          <w:trHeight w:val="11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2937" w:rsidRDefault="000A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2937" w:rsidRDefault="000A2937" w:rsidP="00E1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деятельности. Планирование работы на следующий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2937" w:rsidRDefault="000A2937" w:rsidP="00E1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2937" w:rsidRDefault="000A2937" w:rsidP="003B6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Е.И., научный руководитель.</w:t>
            </w:r>
          </w:p>
        </w:tc>
      </w:tr>
    </w:tbl>
    <w:p w:rsidR="00854B7C" w:rsidRPr="00C4145B" w:rsidRDefault="00854B7C"/>
    <w:sectPr w:rsidR="00854B7C" w:rsidRPr="00C4145B" w:rsidSect="00086F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145B"/>
    <w:rsid w:val="00086F27"/>
    <w:rsid w:val="000A2937"/>
    <w:rsid w:val="000E491F"/>
    <w:rsid w:val="00102DA5"/>
    <w:rsid w:val="001A5F45"/>
    <w:rsid w:val="002F7349"/>
    <w:rsid w:val="003B6684"/>
    <w:rsid w:val="003C740B"/>
    <w:rsid w:val="004E3422"/>
    <w:rsid w:val="00687C6E"/>
    <w:rsid w:val="00753DC7"/>
    <w:rsid w:val="00811548"/>
    <w:rsid w:val="00854B7C"/>
    <w:rsid w:val="00A644C1"/>
    <w:rsid w:val="00C4145B"/>
    <w:rsid w:val="00EC49E1"/>
    <w:rsid w:val="00F5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14</cp:revision>
  <dcterms:created xsi:type="dcterms:W3CDTF">2011-10-01T06:27:00Z</dcterms:created>
  <dcterms:modified xsi:type="dcterms:W3CDTF">2011-10-22T11:11:00Z</dcterms:modified>
</cp:coreProperties>
</file>